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6C07">
      <w:pPr>
        <w:spacing w:line="520" w:lineRule="exact"/>
        <w:jc w:val="center"/>
        <w:outlineLvl w:val="1"/>
        <w:rPr>
          <w:rFonts w:hint="eastAsia" w:ascii="黑体" w:hAnsi="宋体" w:eastAsia="黑体"/>
          <w:bCs/>
          <w:sz w:val="40"/>
          <w:szCs w:val="40"/>
        </w:rPr>
      </w:pPr>
      <w:bookmarkStart w:id="3" w:name="_GoBack"/>
      <w:bookmarkEnd w:id="3"/>
      <w:bookmarkStart w:id="0" w:name="OLE_LINK3"/>
      <w:r>
        <w:rPr>
          <w:rFonts w:hint="eastAsia" w:ascii="黑体" w:hAnsi="黑体" w:eastAsia="黑体"/>
          <w:bCs/>
          <w:sz w:val="40"/>
          <w:szCs w:val="40"/>
        </w:rPr>
        <w:t>关于</w:t>
      </w:r>
      <w:bookmarkStart w:id="1" w:name="OLE_LINK1"/>
      <w:r>
        <w:rPr>
          <w:rFonts w:hint="eastAsia" w:ascii="黑体" w:hAnsi="黑体" w:eastAsia="黑体"/>
          <w:bCs/>
          <w:sz w:val="40"/>
          <w:szCs w:val="40"/>
        </w:rPr>
        <w:t>拟吸收徐旭敏等38名</w:t>
      </w:r>
      <w:bookmarkEnd w:id="1"/>
      <w:r>
        <w:rPr>
          <w:rFonts w:hint="eastAsia" w:ascii="黑体" w:hAnsi="黑体" w:eastAsia="黑体"/>
          <w:bCs/>
          <w:sz w:val="40"/>
          <w:szCs w:val="40"/>
        </w:rPr>
        <w:t>同志为中共预备党员的公示</w:t>
      </w:r>
    </w:p>
    <w:bookmarkEnd w:id="0"/>
    <w:p w14:paraId="6DB21AA9"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</w:p>
    <w:p w14:paraId="64B5C898"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根据本人申请、组织培养，拟吸收徐旭敏等38名同志为中共预备党员，现将有关情况予以公示。</w:t>
      </w:r>
    </w:p>
    <w:p w14:paraId="2CDD4B28"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0991280"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公示时间自2025年5月28日至2025年6月3日。</w:t>
      </w:r>
    </w:p>
    <w:p w14:paraId="4B679197">
      <w:pPr>
        <w:spacing w:line="400" w:lineRule="exact"/>
        <w:ind w:firstLine="480" w:firstLineChars="200"/>
      </w:pPr>
      <w:r>
        <w:rPr>
          <w:rFonts w:hint="eastAsia" w:ascii="仿宋" w:hAnsi="仿宋" w:eastAsia="仿宋"/>
          <w:sz w:val="24"/>
        </w:rPr>
        <w:t>公示联系人：杨杰，联系方式：28008014，邮箱：</w:t>
      </w:r>
      <w:r>
        <w:fldChar w:fldCharType="begin"/>
      </w:r>
      <w:r>
        <w:instrText xml:space="preserve"> HYPERLINK "mailto:yang@mail.zjgsu.edu.cn" </w:instrText>
      </w:r>
      <w:r>
        <w:fldChar w:fldCharType="separate"/>
      </w:r>
      <w:r>
        <w:rPr>
          <w:rStyle w:val="18"/>
          <w:rFonts w:hint="eastAsia" w:ascii="仿宋" w:hAnsi="仿宋" w:eastAsia="仿宋"/>
          <w:sz w:val="24"/>
        </w:rPr>
        <w:t>yang@mail.zjgsu.edu.cn</w:t>
      </w:r>
      <w:r>
        <w:rPr>
          <w:rStyle w:val="18"/>
          <w:rFonts w:hint="eastAsia" w:ascii="仿宋" w:hAnsi="仿宋" w:eastAsia="仿宋"/>
          <w:sz w:val="24"/>
        </w:rPr>
        <w:fldChar w:fldCharType="end"/>
      </w:r>
    </w:p>
    <w:tbl>
      <w:tblPr>
        <w:tblStyle w:val="16"/>
        <w:tblW w:w="13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01"/>
        <w:gridCol w:w="539"/>
        <w:gridCol w:w="680"/>
        <w:gridCol w:w="986"/>
        <w:gridCol w:w="992"/>
        <w:gridCol w:w="1140"/>
        <w:gridCol w:w="1094"/>
        <w:gridCol w:w="1083"/>
        <w:gridCol w:w="1111"/>
        <w:gridCol w:w="720"/>
        <w:gridCol w:w="646"/>
        <w:gridCol w:w="939"/>
        <w:gridCol w:w="958"/>
        <w:gridCol w:w="680"/>
      </w:tblGrid>
      <w:tr w14:paraId="3CE7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4115088B">
            <w:pPr>
              <w:widowControl w:val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bookmarkStart w:id="2" w:name="_Hlk198998634"/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所属支部</w:t>
            </w:r>
          </w:p>
        </w:tc>
        <w:tc>
          <w:tcPr>
            <w:tcW w:w="901" w:type="dxa"/>
            <w:noWrap/>
            <w:vAlign w:val="center"/>
          </w:tcPr>
          <w:p w14:paraId="5EF59B34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39" w:type="dxa"/>
            <w:noWrap/>
            <w:vAlign w:val="center"/>
          </w:tcPr>
          <w:p w14:paraId="0F500A83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80" w:type="dxa"/>
            <w:noWrap/>
            <w:vAlign w:val="center"/>
          </w:tcPr>
          <w:p w14:paraId="0CAFF74B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86" w:type="dxa"/>
            <w:noWrap/>
            <w:vAlign w:val="center"/>
          </w:tcPr>
          <w:p w14:paraId="770DA983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出生</w:t>
            </w:r>
          </w:p>
          <w:p w14:paraId="55AEB875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92" w:type="dxa"/>
            <w:noWrap/>
            <w:vAlign w:val="center"/>
          </w:tcPr>
          <w:p w14:paraId="08963A59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申请入</w:t>
            </w:r>
          </w:p>
          <w:p w14:paraId="2AE753E5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党时间</w:t>
            </w:r>
          </w:p>
        </w:tc>
        <w:tc>
          <w:tcPr>
            <w:tcW w:w="1140" w:type="dxa"/>
            <w:noWrap/>
            <w:vAlign w:val="center"/>
          </w:tcPr>
          <w:p w14:paraId="078A478B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确定入党积极分子时间</w:t>
            </w:r>
          </w:p>
        </w:tc>
        <w:tc>
          <w:tcPr>
            <w:tcW w:w="1094" w:type="dxa"/>
            <w:noWrap/>
            <w:vAlign w:val="center"/>
          </w:tcPr>
          <w:p w14:paraId="5EE760AF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入党积极分子结业时间</w:t>
            </w:r>
          </w:p>
        </w:tc>
        <w:tc>
          <w:tcPr>
            <w:tcW w:w="1083" w:type="dxa"/>
            <w:noWrap/>
            <w:vAlign w:val="center"/>
          </w:tcPr>
          <w:p w14:paraId="6D74F476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入党积极分子培养情况</w:t>
            </w:r>
          </w:p>
        </w:tc>
        <w:tc>
          <w:tcPr>
            <w:tcW w:w="1111" w:type="dxa"/>
            <w:noWrap/>
            <w:vAlign w:val="center"/>
          </w:tcPr>
          <w:p w14:paraId="3AD3395F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确定发展对象时间</w:t>
            </w:r>
          </w:p>
        </w:tc>
        <w:tc>
          <w:tcPr>
            <w:tcW w:w="720" w:type="dxa"/>
            <w:noWrap/>
            <w:vAlign w:val="center"/>
          </w:tcPr>
          <w:p w14:paraId="1E2B2F83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政治审查情况</w:t>
            </w:r>
          </w:p>
        </w:tc>
        <w:tc>
          <w:tcPr>
            <w:tcW w:w="646" w:type="dxa"/>
            <w:noWrap/>
            <w:vAlign w:val="center"/>
          </w:tcPr>
          <w:p w14:paraId="79CA7566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群众评价</w:t>
            </w:r>
          </w:p>
        </w:tc>
        <w:tc>
          <w:tcPr>
            <w:tcW w:w="939" w:type="dxa"/>
            <w:vAlign w:val="center"/>
          </w:tcPr>
          <w:p w14:paraId="6706CED3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素质评价排名</w:t>
            </w:r>
          </w:p>
        </w:tc>
        <w:tc>
          <w:tcPr>
            <w:tcW w:w="958" w:type="dxa"/>
            <w:noWrap/>
            <w:vAlign w:val="center"/>
          </w:tcPr>
          <w:p w14:paraId="5E9E4004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入党</w:t>
            </w:r>
          </w:p>
          <w:p w14:paraId="0B396FC3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介绍人</w:t>
            </w:r>
          </w:p>
        </w:tc>
        <w:tc>
          <w:tcPr>
            <w:tcW w:w="680" w:type="dxa"/>
            <w:noWrap/>
            <w:vAlign w:val="center"/>
          </w:tcPr>
          <w:p w14:paraId="35815007">
            <w:pPr>
              <w:widowControl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bookmarkEnd w:id="2"/>
      <w:tr w14:paraId="1E13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33AD0FD2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1144B7B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徐旭敏</w:t>
            </w:r>
          </w:p>
        </w:tc>
        <w:tc>
          <w:tcPr>
            <w:tcW w:w="539" w:type="dxa"/>
            <w:noWrap/>
            <w:vAlign w:val="center"/>
          </w:tcPr>
          <w:p w14:paraId="1448CBD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7BFA65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1E5DC8F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2003年10月8日</w:t>
            </w:r>
          </w:p>
        </w:tc>
        <w:tc>
          <w:tcPr>
            <w:tcW w:w="992" w:type="dxa"/>
            <w:noWrap/>
            <w:vAlign w:val="center"/>
          </w:tcPr>
          <w:p w14:paraId="0EF2EE9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2023年3月7日</w:t>
            </w:r>
          </w:p>
        </w:tc>
        <w:tc>
          <w:tcPr>
            <w:tcW w:w="1140" w:type="dxa"/>
            <w:noWrap/>
            <w:vAlign w:val="center"/>
          </w:tcPr>
          <w:p w14:paraId="18B7E84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6257BCD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AF39EE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F22E85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72A73C4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14C0185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287232B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15/120</w:t>
            </w:r>
          </w:p>
        </w:tc>
        <w:tc>
          <w:tcPr>
            <w:tcW w:w="958" w:type="dxa"/>
            <w:noWrap/>
            <w:vAlign w:val="center"/>
          </w:tcPr>
          <w:p w14:paraId="400FAAE2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虞家希、李如意</w:t>
            </w:r>
          </w:p>
        </w:tc>
        <w:tc>
          <w:tcPr>
            <w:tcW w:w="680" w:type="dxa"/>
            <w:noWrap/>
            <w:vAlign w:val="center"/>
          </w:tcPr>
          <w:p w14:paraId="341B803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B7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6757F6E9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34A8365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王惠莹</w:t>
            </w:r>
          </w:p>
        </w:tc>
        <w:tc>
          <w:tcPr>
            <w:tcW w:w="539" w:type="dxa"/>
            <w:noWrap/>
            <w:vAlign w:val="center"/>
          </w:tcPr>
          <w:p w14:paraId="34397E7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1CB4C94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E99CDC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2005年7月11日</w:t>
            </w:r>
          </w:p>
        </w:tc>
        <w:tc>
          <w:tcPr>
            <w:tcW w:w="992" w:type="dxa"/>
            <w:noWrap/>
            <w:vAlign w:val="center"/>
          </w:tcPr>
          <w:p w14:paraId="4D774AB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2023年9月18日</w:t>
            </w:r>
          </w:p>
        </w:tc>
        <w:tc>
          <w:tcPr>
            <w:tcW w:w="1140" w:type="dxa"/>
            <w:noWrap/>
            <w:vAlign w:val="center"/>
          </w:tcPr>
          <w:p w14:paraId="747A340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0F2A0F4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B99465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222CB49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46B4E6B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25045F1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33C0AFF3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4/20</w:t>
            </w:r>
          </w:p>
        </w:tc>
        <w:tc>
          <w:tcPr>
            <w:tcW w:w="958" w:type="dxa"/>
            <w:noWrap/>
            <w:vAlign w:val="center"/>
          </w:tcPr>
          <w:p w14:paraId="022AD8C5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虞家希、李如意</w:t>
            </w:r>
          </w:p>
        </w:tc>
        <w:tc>
          <w:tcPr>
            <w:tcW w:w="680" w:type="dxa"/>
            <w:noWrap/>
            <w:vAlign w:val="center"/>
          </w:tcPr>
          <w:p w14:paraId="40CAA8B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DA3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575BDAA6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79DFFA9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沈千惠</w:t>
            </w:r>
          </w:p>
        </w:tc>
        <w:tc>
          <w:tcPr>
            <w:tcW w:w="539" w:type="dxa"/>
            <w:noWrap/>
            <w:vAlign w:val="center"/>
          </w:tcPr>
          <w:p w14:paraId="209DE02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63AD1BE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0314175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2004年11月18日</w:t>
            </w:r>
          </w:p>
        </w:tc>
        <w:tc>
          <w:tcPr>
            <w:tcW w:w="992" w:type="dxa"/>
            <w:noWrap/>
            <w:vAlign w:val="center"/>
          </w:tcPr>
          <w:p w14:paraId="34CFC40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2023年9月18日</w:t>
            </w:r>
          </w:p>
        </w:tc>
        <w:tc>
          <w:tcPr>
            <w:tcW w:w="1140" w:type="dxa"/>
            <w:noWrap/>
            <w:vAlign w:val="center"/>
          </w:tcPr>
          <w:p w14:paraId="219F806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7F0DF40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55810C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2E897B5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16D5F52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292B4AF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7CE79F1F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2/20</w:t>
            </w:r>
          </w:p>
        </w:tc>
        <w:tc>
          <w:tcPr>
            <w:tcW w:w="958" w:type="dxa"/>
            <w:noWrap/>
            <w:vAlign w:val="center"/>
          </w:tcPr>
          <w:p w14:paraId="5CD06DB5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林楚苑、张念灵</w:t>
            </w:r>
          </w:p>
        </w:tc>
        <w:tc>
          <w:tcPr>
            <w:tcW w:w="680" w:type="dxa"/>
            <w:noWrap/>
            <w:vAlign w:val="center"/>
          </w:tcPr>
          <w:p w14:paraId="430DA5E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C6A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7B159601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0628ACF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陈韬玉</w:t>
            </w:r>
          </w:p>
        </w:tc>
        <w:tc>
          <w:tcPr>
            <w:tcW w:w="539" w:type="dxa"/>
            <w:noWrap/>
            <w:vAlign w:val="center"/>
          </w:tcPr>
          <w:p w14:paraId="618011F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80" w:type="dxa"/>
            <w:noWrap/>
            <w:vAlign w:val="center"/>
          </w:tcPr>
          <w:p w14:paraId="093D035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04B63B0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2004年9月6日</w:t>
            </w:r>
          </w:p>
        </w:tc>
        <w:tc>
          <w:tcPr>
            <w:tcW w:w="992" w:type="dxa"/>
            <w:noWrap/>
            <w:vAlign w:val="center"/>
          </w:tcPr>
          <w:p w14:paraId="5E03899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2023年9月18日</w:t>
            </w:r>
          </w:p>
        </w:tc>
        <w:tc>
          <w:tcPr>
            <w:tcW w:w="1140" w:type="dxa"/>
            <w:noWrap/>
            <w:vAlign w:val="center"/>
          </w:tcPr>
          <w:p w14:paraId="48C2E82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78503E9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397ED3D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5191D1F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0D35945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5B898C0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46CEA78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9/20</w:t>
            </w:r>
          </w:p>
        </w:tc>
        <w:tc>
          <w:tcPr>
            <w:tcW w:w="958" w:type="dxa"/>
            <w:noWrap/>
            <w:vAlign w:val="center"/>
          </w:tcPr>
          <w:p w14:paraId="00FD2FCD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林楚苑、张念灵</w:t>
            </w:r>
          </w:p>
        </w:tc>
        <w:tc>
          <w:tcPr>
            <w:tcW w:w="680" w:type="dxa"/>
            <w:noWrap/>
            <w:vAlign w:val="center"/>
          </w:tcPr>
          <w:p w14:paraId="0C1F6B7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2F4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12122099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5C7955C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陈曦</w:t>
            </w:r>
          </w:p>
        </w:tc>
        <w:tc>
          <w:tcPr>
            <w:tcW w:w="539" w:type="dxa"/>
            <w:noWrap/>
            <w:vAlign w:val="center"/>
          </w:tcPr>
          <w:p w14:paraId="35DC7A5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664F137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02AA48E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2005年8月13日</w:t>
            </w:r>
          </w:p>
        </w:tc>
        <w:tc>
          <w:tcPr>
            <w:tcW w:w="992" w:type="dxa"/>
            <w:noWrap/>
            <w:vAlign w:val="center"/>
          </w:tcPr>
          <w:p w14:paraId="59BB476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2023年9月17日</w:t>
            </w:r>
          </w:p>
        </w:tc>
        <w:tc>
          <w:tcPr>
            <w:tcW w:w="1140" w:type="dxa"/>
            <w:noWrap/>
            <w:vAlign w:val="center"/>
          </w:tcPr>
          <w:p w14:paraId="00AF9FA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6C8BA01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438A03A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20B9F20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696A458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2CFA3D7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1715980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10/120</w:t>
            </w:r>
          </w:p>
        </w:tc>
        <w:tc>
          <w:tcPr>
            <w:tcW w:w="958" w:type="dxa"/>
            <w:noWrap/>
            <w:vAlign w:val="center"/>
          </w:tcPr>
          <w:p w14:paraId="327670E1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周璇、王晔斌</w:t>
            </w:r>
          </w:p>
        </w:tc>
        <w:tc>
          <w:tcPr>
            <w:tcW w:w="680" w:type="dxa"/>
            <w:noWrap/>
            <w:vAlign w:val="center"/>
          </w:tcPr>
          <w:p w14:paraId="04D538E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047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6C3352C2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07FACBF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黄蓉</w:t>
            </w:r>
          </w:p>
        </w:tc>
        <w:tc>
          <w:tcPr>
            <w:tcW w:w="539" w:type="dxa"/>
            <w:noWrap/>
            <w:vAlign w:val="center"/>
          </w:tcPr>
          <w:p w14:paraId="3B6FE4C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EA9620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323041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2005年6月16日</w:t>
            </w:r>
          </w:p>
        </w:tc>
        <w:tc>
          <w:tcPr>
            <w:tcW w:w="992" w:type="dxa"/>
            <w:noWrap/>
            <w:vAlign w:val="center"/>
          </w:tcPr>
          <w:p w14:paraId="01615DE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2023年9月17日</w:t>
            </w:r>
          </w:p>
        </w:tc>
        <w:tc>
          <w:tcPr>
            <w:tcW w:w="1140" w:type="dxa"/>
            <w:noWrap/>
            <w:vAlign w:val="center"/>
          </w:tcPr>
          <w:p w14:paraId="0F5CDF9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78FB11F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2ED92E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7F29798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09B4283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5F77DE2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1492A15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17/120</w:t>
            </w:r>
          </w:p>
        </w:tc>
        <w:tc>
          <w:tcPr>
            <w:tcW w:w="958" w:type="dxa"/>
            <w:noWrap/>
            <w:vAlign w:val="center"/>
          </w:tcPr>
          <w:p w14:paraId="584537CA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刘萌、王麒阁</w:t>
            </w:r>
          </w:p>
        </w:tc>
        <w:tc>
          <w:tcPr>
            <w:tcW w:w="680" w:type="dxa"/>
            <w:noWrap/>
            <w:vAlign w:val="center"/>
          </w:tcPr>
          <w:p w14:paraId="727A136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62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578E94A7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13E9A42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邵丹琪</w:t>
            </w:r>
          </w:p>
        </w:tc>
        <w:tc>
          <w:tcPr>
            <w:tcW w:w="539" w:type="dxa"/>
            <w:noWrap/>
            <w:vAlign w:val="center"/>
          </w:tcPr>
          <w:p w14:paraId="054A818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16589F7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60EB712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2005年3月31日</w:t>
            </w:r>
          </w:p>
        </w:tc>
        <w:tc>
          <w:tcPr>
            <w:tcW w:w="992" w:type="dxa"/>
            <w:noWrap/>
            <w:vAlign w:val="center"/>
          </w:tcPr>
          <w:p w14:paraId="435FB5F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2023年9月16日</w:t>
            </w:r>
          </w:p>
        </w:tc>
        <w:tc>
          <w:tcPr>
            <w:tcW w:w="1140" w:type="dxa"/>
            <w:noWrap/>
            <w:vAlign w:val="center"/>
          </w:tcPr>
          <w:p w14:paraId="49D56AD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1B6FF82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3190697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0C2A6D3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25CE6D2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7B3D498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793B99C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14/120</w:t>
            </w:r>
          </w:p>
        </w:tc>
        <w:tc>
          <w:tcPr>
            <w:tcW w:w="958" w:type="dxa"/>
            <w:noWrap/>
            <w:vAlign w:val="center"/>
          </w:tcPr>
          <w:p w14:paraId="7E86AB46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赵唱唱、孟雨萌</w:t>
            </w:r>
          </w:p>
        </w:tc>
        <w:tc>
          <w:tcPr>
            <w:tcW w:w="680" w:type="dxa"/>
            <w:noWrap/>
            <w:vAlign w:val="center"/>
          </w:tcPr>
          <w:p w14:paraId="0F6589C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63F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6AD0C57E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工商管理本科生第一党支部</w:t>
            </w:r>
          </w:p>
        </w:tc>
        <w:tc>
          <w:tcPr>
            <w:tcW w:w="901" w:type="dxa"/>
            <w:noWrap/>
            <w:vAlign w:val="center"/>
          </w:tcPr>
          <w:p w14:paraId="6635518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李潇</w:t>
            </w:r>
          </w:p>
        </w:tc>
        <w:tc>
          <w:tcPr>
            <w:tcW w:w="539" w:type="dxa"/>
            <w:noWrap/>
            <w:vAlign w:val="center"/>
          </w:tcPr>
          <w:p w14:paraId="2686AC4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178AC9C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426C79F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2005年5月4日</w:t>
            </w:r>
          </w:p>
        </w:tc>
        <w:tc>
          <w:tcPr>
            <w:tcW w:w="992" w:type="dxa"/>
            <w:noWrap/>
            <w:vAlign w:val="center"/>
          </w:tcPr>
          <w:p w14:paraId="568EDC6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2023年9月15日</w:t>
            </w:r>
          </w:p>
        </w:tc>
        <w:tc>
          <w:tcPr>
            <w:tcW w:w="1140" w:type="dxa"/>
            <w:noWrap/>
            <w:vAlign w:val="center"/>
          </w:tcPr>
          <w:p w14:paraId="41AB458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6297E0A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77933E5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66CC56B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578F3CD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2D1E60C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01733CC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1/120</w:t>
            </w:r>
          </w:p>
        </w:tc>
        <w:tc>
          <w:tcPr>
            <w:tcW w:w="958" w:type="dxa"/>
            <w:noWrap/>
            <w:vAlign w:val="center"/>
          </w:tcPr>
          <w:p w14:paraId="3CEFAEFB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杨潇、赵可欣</w:t>
            </w:r>
          </w:p>
        </w:tc>
        <w:tc>
          <w:tcPr>
            <w:tcW w:w="680" w:type="dxa"/>
            <w:noWrap/>
            <w:vAlign w:val="center"/>
          </w:tcPr>
          <w:p w14:paraId="5218A35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95D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28A844E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工商管理本科生第二党支部</w:t>
            </w:r>
          </w:p>
        </w:tc>
        <w:tc>
          <w:tcPr>
            <w:tcW w:w="901" w:type="dxa"/>
            <w:noWrap/>
            <w:vAlign w:val="center"/>
          </w:tcPr>
          <w:p w14:paraId="5A682BD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黄蔼莹</w:t>
            </w:r>
          </w:p>
        </w:tc>
        <w:tc>
          <w:tcPr>
            <w:tcW w:w="539" w:type="dxa"/>
            <w:noWrap/>
            <w:vAlign w:val="center"/>
          </w:tcPr>
          <w:p w14:paraId="6966630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17F18C1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2897F69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2004年5月23日</w:t>
            </w:r>
          </w:p>
        </w:tc>
        <w:tc>
          <w:tcPr>
            <w:tcW w:w="992" w:type="dxa"/>
            <w:noWrap/>
            <w:vAlign w:val="center"/>
          </w:tcPr>
          <w:p w14:paraId="68DBED7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2022年9月14日</w:t>
            </w:r>
          </w:p>
        </w:tc>
        <w:tc>
          <w:tcPr>
            <w:tcW w:w="1140" w:type="dxa"/>
            <w:noWrap/>
            <w:vAlign w:val="center"/>
          </w:tcPr>
          <w:p w14:paraId="5831328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2023年10月30日</w:t>
            </w:r>
          </w:p>
        </w:tc>
        <w:tc>
          <w:tcPr>
            <w:tcW w:w="1094" w:type="dxa"/>
            <w:noWrap/>
            <w:vAlign w:val="center"/>
          </w:tcPr>
          <w:p w14:paraId="726BAE5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2023年10月30日</w:t>
            </w:r>
          </w:p>
        </w:tc>
        <w:tc>
          <w:tcPr>
            <w:tcW w:w="1083" w:type="dxa"/>
            <w:noWrap/>
            <w:vAlign w:val="center"/>
          </w:tcPr>
          <w:p w14:paraId="280C4F3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7B48DF4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1190264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621A4DE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262BB9B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22/120</w:t>
            </w:r>
          </w:p>
        </w:tc>
        <w:tc>
          <w:tcPr>
            <w:tcW w:w="958" w:type="dxa"/>
            <w:noWrap/>
            <w:vAlign w:val="center"/>
          </w:tcPr>
          <w:p w14:paraId="7681562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陈哲雨、吴栋</w:t>
            </w:r>
          </w:p>
        </w:tc>
        <w:tc>
          <w:tcPr>
            <w:tcW w:w="680" w:type="dxa"/>
            <w:noWrap/>
            <w:vAlign w:val="center"/>
          </w:tcPr>
          <w:p w14:paraId="5AD430B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51B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255FB45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工商管理本科生第二党支部</w:t>
            </w:r>
          </w:p>
        </w:tc>
        <w:tc>
          <w:tcPr>
            <w:tcW w:w="901" w:type="dxa"/>
            <w:noWrap/>
            <w:vAlign w:val="center"/>
          </w:tcPr>
          <w:p w14:paraId="6396C95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袁屹晨</w:t>
            </w:r>
          </w:p>
        </w:tc>
        <w:tc>
          <w:tcPr>
            <w:tcW w:w="539" w:type="dxa"/>
            <w:noWrap/>
            <w:vAlign w:val="center"/>
          </w:tcPr>
          <w:p w14:paraId="2AB811D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80" w:type="dxa"/>
            <w:noWrap/>
            <w:vAlign w:val="center"/>
          </w:tcPr>
          <w:p w14:paraId="72910DC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41CAF06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2004年7月3日</w:t>
            </w:r>
          </w:p>
        </w:tc>
        <w:tc>
          <w:tcPr>
            <w:tcW w:w="992" w:type="dxa"/>
            <w:noWrap/>
            <w:vAlign w:val="center"/>
          </w:tcPr>
          <w:p w14:paraId="21764AC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2023年3月6日</w:t>
            </w:r>
          </w:p>
        </w:tc>
        <w:tc>
          <w:tcPr>
            <w:tcW w:w="1140" w:type="dxa"/>
            <w:noWrap/>
            <w:vAlign w:val="center"/>
          </w:tcPr>
          <w:p w14:paraId="521EC10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2023年10月30日</w:t>
            </w:r>
          </w:p>
        </w:tc>
        <w:tc>
          <w:tcPr>
            <w:tcW w:w="1094" w:type="dxa"/>
            <w:noWrap/>
            <w:vAlign w:val="center"/>
          </w:tcPr>
          <w:p w14:paraId="00E101F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2023年12月9日</w:t>
            </w:r>
          </w:p>
        </w:tc>
        <w:tc>
          <w:tcPr>
            <w:tcW w:w="1083" w:type="dxa"/>
            <w:noWrap/>
            <w:vAlign w:val="center"/>
          </w:tcPr>
          <w:p w14:paraId="531620D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12F6174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4275FBC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3486C1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4C6778A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7/120</w:t>
            </w:r>
          </w:p>
        </w:tc>
        <w:tc>
          <w:tcPr>
            <w:tcW w:w="958" w:type="dxa"/>
            <w:noWrap/>
            <w:vAlign w:val="center"/>
          </w:tcPr>
          <w:p w14:paraId="388DB29B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徐诗琦、康锦</w:t>
            </w:r>
          </w:p>
        </w:tc>
        <w:tc>
          <w:tcPr>
            <w:tcW w:w="680" w:type="dxa"/>
            <w:noWrap/>
            <w:vAlign w:val="center"/>
          </w:tcPr>
          <w:p w14:paraId="2F09C6C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BA7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1BD8782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工商管理本科生第二党支部</w:t>
            </w:r>
          </w:p>
        </w:tc>
        <w:tc>
          <w:tcPr>
            <w:tcW w:w="901" w:type="dxa"/>
            <w:noWrap/>
            <w:vAlign w:val="center"/>
          </w:tcPr>
          <w:p w14:paraId="5A85A9A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翟淑婷</w:t>
            </w:r>
          </w:p>
        </w:tc>
        <w:tc>
          <w:tcPr>
            <w:tcW w:w="539" w:type="dxa"/>
            <w:noWrap/>
            <w:vAlign w:val="center"/>
          </w:tcPr>
          <w:p w14:paraId="54CA952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7AC8F46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0A55CBB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2003年10月2日</w:t>
            </w:r>
          </w:p>
        </w:tc>
        <w:tc>
          <w:tcPr>
            <w:tcW w:w="992" w:type="dxa"/>
            <w:noWrap/>
            <w:vAlign w:val="center"/>
          </w:tcPr>
          <w:p w14:paraId="18752EA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2022年9月11日</w:t>
            </w:r>
          </w:p>
        </w:tc>
        <w:tc>
          <w:tcPr>
            <w:tcW w:w="1140" w:type="dxa"/>
            <w:noWrap/>
            <w:vAlign w:val="center"/>
          </w:tcPr>
          <w:p w14:paraId="628CA51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2023年10月30日</w:t>
            </w:r>
          </w:p>
        </w:tc>
        <w:tc>
          <w:tcPr>
            <w:tcW w:w="1094" w:type="dxa"/>
            <w:noWrap/>
            <w:vAlign w:val="center"/>
          </w:tcPr>
          <w:p w14:paraId="48A597E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2023年12月9日</w:t>
            </w:r>
          </w:p>
        </w:tc>
        <w:tc>
          <w:tcPr>
            <w:tcW w:w="1083" w:type="dxa"/>
            <w:noWrap/>
            <w:vAlign w:val="center"/>
          </w:tcPr>
          <w:p w14:paraId="13C1562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7B12085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23EB82A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1D00888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3881810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42/120</w:t>
            </w:r>
          </w:p>
        </w:tc>
        <w:tc>
          <w:tcPr>
            <w:tcW w:w="958" w:type="dxa"/>
            <w:noWrap/>
            <w:vAlign w:val="center"/>
          </w:tcPr>
          <w:p w14:paraId="5B408E70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冯禹畅、顾典</w:t>
            </w:r>
          </w:p>
        </w:tc>
        <w:tc>
          <w:tcPr>
            <w:tcW w:w="680" w:type="dxa"/>
            <w:noWrap/>
            <w:vAlign w:val="center"/>
          </w:tcPr>
          <w:p w14:paraId="56A539C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532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7AAFA20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工商管理本科生第二党支部</w:t>
            </w:r>
          </w:p>
        </w:tc>
        <w:tc>
          <w:tcPr>
            <w:tcW w:w="901" w:type="dxa"/>
            <w:noWrap/>
            <w:vAlign w:val="center"/>
          </w:tcPr>
          <w:p w14:paraId="3EE721A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王涵容</w:t>
            </w:r>
          </w:p>
        </w:tc>
        <w:tc>
          <w:tcPr>
            <w:tcW w:w="539" w:type="dxa"/>
            <w:noWrap/>
            <w:vAlign w:val="center"/>
          </w:tcPr>
          <w:p w14:paraId="4404134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6B63BF4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6CAD69F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2005年6月22日</w:t>
            </w:r>
          </w:p>
        </w:tc>
        <w:tc>
          <w:tcPr>
            <w:tcW w:w="992" w:type="dxa"/>
            <w:noWrap/>
            <w:vAlign w:val="center"/>
          </w:tcPr>
          <w:p w14:paraId="53C6457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2023年9月15日</w:t>
            </w:r>
          </w:p>
        </w:tc>
        <w:tc>
          <w:tcPr>
            <w:tcW w:w="1140" w:type="dxa"/>
            <w:noWrap/>
            <w:vAlign w:val="center"/>
          </w:tcPr>
          <w:p w14:paraId="7863333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10B0375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34802B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0C9CCE7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089B45F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7D7F65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43131B4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11/120</w:t>
            </w:r>
          </w:p>
        </w:tc>
        <w:tc>
          <w:tcPr>
            <w:tcW w:w="958" w:type="dxa"/>
            <w:noWrap/>
            <w:vAlign w:val="center"/>
          </w:tcPr>
          <w:p w14:paraId="4F09AC23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施凯颖、陈奕文</w:t>
            </w:r>
          </w:p>
        </w:tc>
        <w:tc>
          <w:tcPr>
            <w:tcW w:w="680" w:type="dxa"/>
            <w:noWrap/>
            <w:vAlign w:val="center"/>
          </w:tcPr>
          <w:p w14:paraId="411D898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652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163E387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工商管理本科生第二党支部</w:t>
            </w:r>
          </w:p>
        </w:tc>
        <w:tc>
          <w:tcPr>
            <w:tcW w:w="901" w:type="dxa"/>
            <w:noWrap/>
            <w:vAlign w:val="center"/>
          </w:tcPr>
          <w:p w14:paraId="6C08049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彭蕊</w:t>
            </w:r>
          </w:p>
        </w:tc>
        <w:tc>
          <w:tcPr>
            <w:tcW w:w="539" w:type="dxa"/>
            <w:noWrap/>
            <w:vAlign w:val="center"/>
          </w:tcPr>
          <w:p w14:paraId="0AA40D6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52A2593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3945936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2004年12月13日</w:t>
            </w:r>
          </w:p>
        </w:tc>
        <w:tc>
          <w:tcPr>
            <w:tcW w:w="992" w:type="dxa"/>
            <w:noWrap/>
            <w:vAlign w:val="center"/>
          </w:tcPr>
          <w:p w14:paraId="3D34E35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2023年9月15日</w:t>
            </w:r>
          </w:p>
        </w:tc>
        <w:tc>
          <w:tcPr>
            <w:tcW w:w="1140" w:type="dxa"/>
            <w:noWrap/>
            <w:vAlign w:val="center"/>
          </w:tcPr>
          <w:p w14:paraId="31030D7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5D27C42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99BE72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D00843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04BFC80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C69AE6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0D53800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8/120</w:t>
            </w:r>
          </w:p>
        </w:tc>
        <w:tc>
          <w:tcPr>
            <w:tcW w:w="958" w:type="dxa"/>
            <w:noWrap/>
            <w:vAlign w:val="center"/>
          </w:tcPr>
          <w:p w14:paraId="57645122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王秀灵、张峰源</w:t>
            </w:r>
          </w:p>
        </w:tc>
        <w:tc>
          <w:tcPr>
            <w:tcW w:w="680" w:type="dxa"/>
            <w:noWrap/>
            <w:vAlign w:val="center"/>
          </w:tcPr>
          <w:p w14:paraId="3E895A1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A1F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0AD256C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工商管理本科生第二党支部</w:t>
            </w:r>
          </w:p>
        </w:tc>
        <w:tc>
          <w:tcPr>
            <w:tcW w:w="901" w:type="dxa"/>
            <w:noWrap/>
            <w:vAlign w:val="center"/>
          </w:tcPr>
          <w:p w14:paraId="425811C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刘舒帆</w:t>
            </w:r>
          </w:p>
        </w:tc>
        <w:tc>
          <w:tcPr>
            <w:tcW w:w="539" w:type="dxa"/>
            <w:noWrap/>
            <w:vAlign w:val="center"/>
          </w:tcPr>
          <w:p w14:paraId="47AE879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0D954BB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3387198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2004年10月19日</w:t>
            </w:r>
          </w:p>
        </w:tc>
        <w:tc>
          <w:tcPr>
            <w:tcW w:w="992" w:type="dxa"/>
            <w:noWrap/>
            <w:vAlign w:val="center"/>
          </w:tcPr>
          <w:p w14:paraId="60EB2CA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2023年9月15日</w:t>
            </w:r>
          </w:p>
        </w:tc>
        <w:tc>
          <w:tcPr>
            <w:tcW w:w="1140" w:type="dxa"/>
            <w:noWrap/>
            <w:vAlign w:val="center"/>
          </w:tcPr>
          <w:p w14:paraId="391CEFF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262F974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0ACB348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30AA8ED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593B850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5B6B591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4046021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4/120</w:t>
            </w:r>
          </w:p>
        </w:tc>
        <w:tc>
          <w:tcPr>
            <w:tcW w:w="958" w:type="dxa"/>
            <w:noWrap/>
            <w:vAlign w:val="center"/>
          </w:tcPr>
          <w:p w14:paraId="58CA859E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杨小雨、储梦寒</w:t>
            </w:r>
          </w:p>
        </w:tc>
        <w:tc>
          <w:tcPr>
            <w:tcW w:w="680" w:type="dxa"/>
            <w:noWrap/>
            <w:vAlign w:val="center"/>
          </w:tcPr>
          <w:p w14:paraId="6C74DBC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D7F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06A7CEB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6EB1B63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赵晨歆儿</w:t>
            </w:r>
          </w:p>
        </w:tc>
        <w:tc>
          <w:tcPr>
            <w:tcW w:w="539" w:type="dxa"/>
            <w:noWrap/>
            <w:vAlign w:val="center"/>
          </w:tcPr>
          <w:p w14:paraId="32A757B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58DD8A5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4611B4B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2004年10月28日</w:t>
            </w:r>
          </w:p>
        </w:tc>
        <w:tc>
          <w:tcPr>
            <w:tcW w:w="992" w:type="dxa"/>
            <w:noWrap/>
            <w:vAlign w:val="center"/>
          </w:tcPr>
          <w:p w14:paraId="304E299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2023年3月8日</w:t>
            </w:r>
          </w:p>
        </w:tc>
        <w:tc>
          <w:tcPr>
            <w:tcW w:w="1140" w:type="dxa"/>
            <w:noWrap/>
            <w:vAlign w:val="center"/>
          </w:tcPr>
          <w:p w14:paraId="419E7BA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2023年10月31日</w:t>
            </w:r>
          </w:p>
        </w:tc>
        <w:tc>
          <w:tcPr>
            <w:tcW w:w="1094" w:type="dxa"/>
            <w:noWrap/>
            <w:vAlign w:val="center"/>
          </w:tcPr>
          <w:p w14:paraId="77FA311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2023年12月9日</w:t>
            </w:r>
          </w:p>
        </w:tc>
        <w:tc>
          <w:tcPr>
            <w:tcW w:w="1083" w:type="dxa"/>
            <w:noWrap/>
            <w:vAlign w:val="center"/>
          </w:tcPr>
          <w:p w14:paraId="543A62D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5EEF05D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01C994A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2D599AA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618E981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69/106</w:t>
            </w:r>
          </w:p>
        </w:tc>
        <w:tc>
          <w:tcPr>
            <w:tcW w:w="958" w:type="dxa"/>
            <w:noWrap/>
            <w:vAlign w:val="center"/>
          </w:tcPr>
          <w:p w14:paraId="366C92C7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钟佳宇、曹璀璨</w:t>
            </w:r>
          </w:p>
        </w:tc>
        <w:tc>
          <w:tcPr>
            <w:tcW w:w="680" w:type="dxa"/>
            <w:noWrap/>
            <w:vAlign w:val="center"/>
          </w:tcPr>
          <w:p w14:paraId="7E47A48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AF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4054735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02D99A7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丁佳斐</w:t>
            </w:r>
          </w:p>
        </w:tc>
        <w:tc>
          <w:tcPr>
            <w:tcW w:w="539" w:type="dxa"/>
            <w:noWrap/>
            <w:vAlign w:val="center"/>
          </w:tcPr>
          <w:p w14:paraId="710864A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6A096FA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070DFBB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2004年5月29日</w:t>
            </w:r>
          </w:p>
        </w:tc>
        <w:tc>
          <w:tcPr>
            <w:tcW w:w="992" w:type="dxa"/>
            <w:noWrap/>
            <w:vAlign w:val="center"/>
          </w:tcPr>
          <w:p w14:paraId="3E7E7A5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2022年9月14日</w:t>
            </w:r>
          </w:p>
        </w:tc>
        <w:tc>
          <w:tcPr>
            <w:tcW w:w="1140" w:type="dxa"/>
            <w:noWrap/>
            <w:vAlign w:val="center"/>
          </w:tcPr>
          <w:p w14:paraId="152833C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2023年10月31日</w:t>
            </w:r>
          </w:p>
        </w:tc>
        <w:tc>
          <w:tcPr>
            <w:tcW w:w="1094" w:type="dxa"/>
            <w:noWrap/>
            <w:vAlign w:val="center"/>
          </w:tcPr>
          <w:p w14:paraId="4257EAE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2023年12月9日</w:t>
            </w:r>
          </w:p>
        </w:tc>
        <w:tc>
          <w:tcPr>
            <w:tcW w:w="1083" w:type="dxa"/>
            <w:noWrap/>
            <w:vAlign w:val="center"/>
          </w:tcPr>
          <w:p w14:paraId="41DC93C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61E725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0787679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709E5CF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0661E17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25/106</w:t>
            </w:r>
          </w:p>
        </w:tc>
        <w:tc>
          <w:tcPr>
            <w:tcW w:w="958" w:type="dxa"/>
            <w:noWrap/>
            <w:vAlign w:val="center"/>
          </w:tcPr>
          <w:p w14:paraId="7412D1B7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钟佳宇、曹璀璨</w:t>
            </w:r>
          </w:p>
        </w:tc>
        <w:tc>
          <w:tcPr>
            <w:tcW w:w="680" w:type="dxa"/>
            <w:noWrap/>
            <w:vAlign w:val="center"/>
          </w:tcPr>
          <w:p w14:paraId="11044AA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F7F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27C2C5F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76328F3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林漪恬</w:t>
            </w:r>
          </w:p>
        </w:tc>
        <w:tc>
          <w:tcPr>
            <w:tcW w:w="539" w:type="dxa"/>
            <w:noWrap/>
            <w:vAlign w:val="center"/>
          </w:tcPr>
          <w:p w14:paraId="0CAC368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5B57A7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E29013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2004年2月20日</w:t>
            </w:r>
          </w:p>
        </w:tc>
        <w:tc>
          <w:tcPr>
            <w:tcW w:w="992" w:type="dxa"/>
            <w:noWrap/>
            <w:vAlign w:val="center"/>
          </w:tcPr>
          <w:p w14:paraId="6621C70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2022年9月11日</w:t>
            </w:r>
          </w:p>
        </w:tc>
        <w:tc>
          <w:tcPr>
            <w:tcW w:w="1140" w:type="dxa"/>
            <w:noWrap/>
            <w:vAlign w:val="center"/>
          </w:tcPr>
          <w:p w14:paraId="38DDE62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2023年4月3日</w:t>
            </w:r>
          </w:p>
        </w:tc>
        <w:tc>
          <w:tcPr>
            <w:tcW w:w="1094" w:type="dxa"/>
            <w:noWrap/>
            <w:vAlign w:val="center"/>
          </w:tcPr>
          <w:p w14:paraId="33D4763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2023年5月1日</w:t>
            </w:r>
          </w:p>
        </w:tc>
        <w:tc>
          <w:tcPr>
            <w:tcW w:w="1083" w:type="dxa"/>
            <w:noWrap/>
            <w:vAlign w:val="center"/>
          </w:tcPr>
          <w:p w14:paraId="78C7C6F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2329BBC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50EA29D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254196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2F5FB81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9/106</w:t>
            </w:r>
          </w:p>
        </w:tc>
        <w:tc>
          <w:tcPr>
            <w:tcW w:w="958" w:type="dxa"/>
            <w:noWrap/>
            <w:vAlign w:val="center"/>
          </w:tcPr>
          <w:p w14:paraId="06266097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程文文、汤舒淇</w:t>
            </w:r>
          </w:p>
        </w:tc>
        <w:tc>
          <w:tcPr>
            <w:tcW w:w="680" w:type="dxa"/>
            <w:noWrap/>
            <w:vAlign w:val="center"/>
          </w:tcPr>
          <w:p w14:paraId="09543B9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0EE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50AD840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2BAE0D1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郑博</w:t>
            </w:r>
          </w:p>
        </w:tc>
        <w:tc>
          <w:tcPr>
            <w:tcW w:w="539" w:type="dxa"/>
            <w:noWrap/>
            <w:vAlign w:val="center"/>
          </w:tcPr>
          <w:p w14:paraId="4F3895A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8D1016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152FA3F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2003年11月3日</w:t>
            </w:r>
          </w:p>
        </w:tc>
        <w:tc>
          <w:tcPr>
            <w:tcW w:w="992" w:type="dxa"/>
            <w:noWrap/>
            <w:vAlign w:val="center"/>
          </w:tcPr>
          <w:p w14:paraId="5FB0E7A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2022年9月16日</w:t>
            </w:r>
          </w:p>
        </w:tc>
        <w:tc>
          <w:tcPr>
            <w:tcW w:w="1140" w:type="dxa"/>
            <w:noWrap/>
            <w:vAlign w:val="center"/>
          </w:tcPr>
          <w:p w14:paraId="20B3FE1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2023年4月13日</w:t>
            </w:r>
          </w:p>
        </w:tc>
        <w:tc>
          <w:tcPr>
            <w:tcW w:w="1094" w:type="dxa"/>
            <w:noWrap/>
            <w:vAlign w:val="center"/>
          </w:tcPr>
          <w:p w14:paraId="3427549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2023年6月7日</w:t>
            </w:r>
          </w:p>
        </w:tc>
        <w:tc>
          <w:tcPr>
            <w:tcW w:w="1083" w:type="dxa"/>
            <w:noWrap/>
            <w:vAlign w:val="center"/>
          </w:tcPr>
          <w:p w14:paraId="63E5842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770B3E0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67413E5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D01EFF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5E5EC3F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56/122</w:t>
            </w:r>
          </w:p>
        </w:tc>
        <w:tc>
          <w:tcPr>
            <w:tcW w:w="958" w:type="dxa"/>
            <w:noWrap/>
            <w:vAlign w:val="center"/>
          </w:tcPr>
          <w:p w14:paraId="748FFB1E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程文文、汤舒淇</w:t>
            </w:r>
          </w:p>
        </w:tc>
        <w:tc>
          <w:tcPr>
            <w:tcW w:w="680" w:type="dxa"/>
            <w:noWrap/>
            <w:vAlign w:val="center"/>
          </w:tcPr>
          <w:p w14:paraId="52A1B6C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C3F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73A04C7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67A2B38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高晨迪</w:t>
            </w:r>
          </w:p>
        </w:tc>
        <w:tc>
          <w:tcPr>
            <w:tcW w:w="539" w:type="dxa"/>
            <w:noWrap/>
            <w:vAlign w:val="center"/>
          </w:tcPr>
          <w:p w14:paraId="67CDCF0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80" w:type="dxa"/>
            <w:noWrap/>
            <w:vAlign w:val="center"/>
          </w:tcPr>
          <w:p w14:paraId="5D8B437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42A7E78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2004年12月17日</w:t>
            </w:r>
          </w:p>
        </w:tc>
        <w:tc>
          <w:tcPr>
            <w:tcW w:w="992" w:type="dxa"/>
            <w:noWrap/>
            <w:vAlign w:val="center"/>
          </w:tcPr>
          <w:p w14:paraId="3E68E6F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2023年9月16日</w:t>
            </w:r>
          </w:p>
        </w:tc>
        <w:tc>
          <w:tcPr>
            <w:tcW w:w="1140" w:type="dxa"/>
            <w:noWrap/>
            <w:vAlign w:val="center"/>
          </w:tcPr>
          <w:p w14:paraId="5971D79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7F69973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10DB42D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6A029E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63E30C2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1855D87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305CF0D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60/122</w:t>
            </w:r>
          </w:p>
        </w:tc>
        <w:tc>
          <w:tcPr>
            <w:tcW w:w="958" w:type="dxa"/>
            <w:noWrap/>
            <w:vAlign w:val="center"/>
          </w:tcPr>
          <w:p w14:paraId="7891469E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肖鹏、郑舒晗</w:t>
            </w:r>
          </w:p>
        </w:tc>
        <w:tc>
          <w:tcPr>
            <w:tcW w:w="680" w:type="dxa"/>
            <w:noWrap/>
            <w:vAlign w:val="center"/>
          </w:tcPr>
          <w:p w14:paraId="784F10A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691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691266B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01FAA1C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郑菲菲</w:t>
            </w:r>
          </w:p>
        </w:tc>
        <w:tc>
          <w:tcPr>
            <w:tcW w:w="539" w:type="dxa"/>
            <w:noWrap/>
            <w:vAlign w:val="center"/>
          </w:tcPr>
          <w:p w14:paraId="071CB3A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732499C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E2D750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2004年11月18日</w:t>
            </w:r>
          </w:p>
        </w:tc>
        <w:tc>
          <w:tcPr>
            <w:tcW w:w="992" w:type="dxa"/>
            <w:noWrap/>
            <w:vAlign w:val="center"/>
          </w:tcPr>
          <w:p w14:paraId="10EE77C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2023年9月15日</w:t>
            </w:r>
          </w:p>
        </w:tc>
        <w:tc>
          <w:tcPr>
            <w:tcW w:w="1140" w:type="dxa"/>
            <w:noWrap/>
            <w:vAlign w:val="center"/>
          </w:tcPr>
          <w:p w14:paraId="277549D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599F447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4E12E81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65DB5A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17E552D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53A8B65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0A68CB9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18/122</w:t>
            </w:r>
          </w:p>
        </w:tc>
        <w:tc>
          <w:tcPr>
            <w:tcW w:w="958" w:type="dxa"/>
            <w:noWrap/>
            <w:vAlign w:val="center"/>
          </w:tcPr>
          <w:p w14:paraId="7157A729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肖鹏、郑舒晗</w:t>
            </w:r>
          </w:p>
        </w:tc>
        <w:tc>
          <w:tcPr>
            <w:tcW w:w="680" w:type="dxa"/>
            <w:noWrap/>
            <w:vAlign w:val="center"/>
          </w:tcPr>
          <w:p w14:paraId="4AB4D66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644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6A33043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42348F0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石依灵</w:t>
            </w:r>
          </w:p>
        </w:tc>
        <w:tc>
          <w:tcPr>
            <w:tcW w:w="539" w:type="dxa"/>
            <w:noWrap/>
            <w:vAlign w:val="center"/>
          </w:tcPr>
          <w:p w14:paraId="755F3D4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61BFC3A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14C1FAA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2005年4月17日</w:t>
            </w:r>
          </w:p>
        </w:tc>
        <w:tc>
          <w:tcPr>
            <w:tcW w:w="992" w:type="dxa"/>
            <w:noWrap/>
            <w:vAlign w:val="center"/>
          </w:tcPr>
          <w:p w14:paraId="70B9540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2023年9月17日</w:t>
            </w:r>
          </w:p>
        </w:tc>
        <w:tc>
          <w:tcPr>
            <w:tcW w:w="1140" w:type="dxa"/>
            <w:noWrap/>
            <w:vAlign w:val="center"/>
          </w:tcPr>
          <w:p w14:paraId="10D939F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789216E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1785185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6802E66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25F36B8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06716AF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4820894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20/122</w:t>
            </w:r>
          </w:p>
        </w:tc>
        <w:tc>
          <w:tcPr>
            <w:tcW w:w="958" w:type="dxa"/>
            <w:noWrap/>
            <w:vAlign w:val="center"/>
          </w:tcPr>
          <w:p w14:paraId="233F2796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林子欣、张瑜珂</w:t>
            </w:r>
          </w:p>
        </w:tc>
        <w:tc>
          <w:tcPr>
            <w:tcW w:w="680" w:type="dxa"/>
            <w:noWrap/>
            <w:vAlign w:val="center"/>
          </w:tcPr>
          <w:p w14:paraId="48DE613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AC2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4F60FF9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57392EB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孙熙哲</w:t>
            </w:r>
          </w:p>
        </w:tc>
        <w:tc>
          <w:tcPr>
            <w:tcW w:w="539" w:type="dxa"/>
            <w:noWrap/>
            <w:vAlign w:val="center"/>
          </w:tcPr>
          <w:p w14:paraId="47C343C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290B324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2D95C97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2004年10月14日</w:t>
            </w:r>
          </w:p>
        </w:tc>
        <w:tc>
          <w:tcPr>
            <w:tcW w:w="992" w:type="dxa"/>
            <w:noWrap/>
            <w:vAlign w:val="center"/>
          </w:tcPr>
          <w:p w14:paraId="665E4F4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2023年9月15日</w:t>
            </w:r>
          </w:p>
        </w:tc>
        <w:tc>
          <w:tcPr>
            <w:tcW w:w="1140" w:type="dxa"/>
            <w:noWrap/>
            <w:vAlign w:val="center"/>
          </w:tcPr>
          <w:p w14:paraId="4B14B62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749CE21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41996F3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364D082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48FC182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0A374B8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0658B50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9/122</w:t>
            </w:r>
          </w:p>
        </w:tc>
        <w:tc>
          <w:tcPr>
            <w:tcW w:w="958" w:type="dxa"/>
            <w:noWrap/>
            <w:vAlign w:val="center"/>
          </w:tcPr>
          <w:p w14:paraId="1425E8F2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林子欣、张瑜珂</w:t>
            </w:r>
          </w:p>
        </w:tc>
        <w:tc>
          <w:tcPr>
            <w:tcW w:w="680" w:type="dxa"/>
            <w:noWrap/>
            <w:vAlign w:val="center"/>
          </w:tcPr>
          <w:p w14:paraId="0D665B1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BFE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794A31E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2E6A839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韦逸斐</w:t>
            </w:r>
          </w:p>
        </w:tc>
        <w:tc>
          <w:tcPr>
            <w:tcW w:w="539" w:type="dxa"/>
            <w:noWrap/>
            <w:vAlign w:val="center"/>
          </w:tcPr>
          <w:p w14:paraId="4746920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795C87B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6DCF05F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2005年5月4日</w:t>
            </w:r>
          </w:p>
        </w:tc>
        <w:tc>
          <w:tcPr>
            <w:tcW w:w="992" w:type="dxa"/>
            <w:noWrap/>
            <w:vAlign w:val="center"/>
          </w:tcPr>
          <w:p w14:paraId="3A23CAA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2023年9月19日</w:t>
            </w:r>
          </w:p>
        </w:tc>
        <w:tc>
          <w:tcPr>
            <w:tcW w:w="1140" w:type="dxa"/>
            <w:noWrap/>
            <w:vAlign w:val="center"/>
          </w:tcPr>
          <w:p w14:paraId="0A21B23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2024年3月28日</w:t>
            </w:r>
          </w:p>
        </w:tc>
        <w:tc>
          <w:tcPr>
            <w:tcW w:w="1094" w:type="dxa"/>
            <w:noWrap/>
            <w:vAlign w:val="center"/>
          </w:tcPr>
          <w:p w14:paraId="49BDFFF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1912158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65D0B19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6CEBA18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26A17D7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1C56C64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44/122</w:t>
            </w:r>
          </w:p>
        </w:tc>
        <w:tc>
          <w:tcPr>
            <w:tcW w:w="958" w:type="dxa"/>
            <w:noWrap/>
            <w:vAlign w:val="center"/>
          </w:tcPr>
          <w:p w14:paraId="4800496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泮伊婷、张锦禾</w:t>
            </w:r>
          </w:p>
        </w:tc>
        <w:tc>
          <w:tcPr>
            <w:tcW w:w="680" w:type="dxa"/>
            <w:noWrap/>
            <w:vAlign w:val="center"/>
          </w:tcPr>
          <w:p w14:paraId="4E0E0C6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FB2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4347847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29B10FD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许烨婷</w:t>
            </w:r>
          </w:p>
        </w:tc>
        <w:tc>
          <w:tcPr>
            <w:tcW w:w="539" w:type="dxa"/>
            <w:noWrap/>
            <w:vAlign w:val="center"/>
          </w:tcPr>
          <w:p w14:paraId="08B9595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9A514D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D1DDC8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2005年7月1日</w:t>
            </w:r>
          </w:p>
        </w:tc>
        <w:tc>
          <w:tcPr>
            <w:tcW w:w="992" w:type="dxa"/>
            <w:noWrap/>
            <w:vAlign w:val="center"/>
          </w:tcPr>
          <w:p w14:paraId="5DA18E5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2023年9月16日</w:t>
            </w:r>
          </w:p>
        </w:tc>
        <w:tc>
          <w:tcPr>
            <w:tcW w:w="1140" w:type="dxa"/>
            <w:noWrap/>
            <w:vAlign w:val="center"/>
          </w:tcPr>
          <w:p w14:paraId="19DD958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64BDA57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A82C9F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668BA20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5FD7122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58E02E8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2B6581A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8/122</w:t>
            </w:r>
          </w:p>
        </w:tc>
        <w:tc>
          <w:tcPr>
            <w:tcW w:w="958" w:type="dxa"/>
            <w:noWrap/>
            <w:vAlign w:val="center"/>
          </w:tcPr>
          <w:p w14:paraId="702CB01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泮伊婷、张锦禾</w:t>
            </w:r>
          </w:p>
        </w:tc>
        <w:tc>
          <w:tcPr>
            <w:tcW w:w="680" w:type="dxa"/>
            <w:noWrap/>
            <w:vAlign w:val="center"/>
          </w:tcPr>
          <w:p w14:paraId="7D6D932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029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3479EFC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人力资源管理本科生党支部</w:t>
            </w:r>
          </w:p>
        </w:tc>
        <w:tc>
          <w:tcPr>
            <w:tcW w:w="901" w:type="dxa"/>
            <w:noWrap/>
            <w:vAlign w:val="center"/>
          </w:tcPr>
          <w:p w14:paraId="44F0489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杜家羽</w:t>
            </w:r>
          </w:p>
        </w:tc>
        <w:tc>
          <w:tcPr>
            <w:tcW w:w="539" w:type="dxa"/>
            <w:noWrap/>
            <w:vAlign w:val="center"/>
          </w:tcPr>
          <w:p w14:paraId="511D6B2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70A5582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123433A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2005年9月17日</w:t>
            </w:r>
          </w:p>
        </w:tc>
        <w:tc>
          <w:tcPr>
            <w:tcW w:w="992" w:type="dxa"/>
            <w:noWrap/>
            <w:vAlign w:val="center"/>
          </w:tcPr>
          <w:p w14:paraId="77AE52D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2023年9月18日</w:t>
            </w:r>
          </w:p>
        </w:tc>
        <w:tc>
          <w:tcPr>
            <w:tcW w:w="1140" w:type="dxa"/>
            <w:noWrap/>
            <w:vAlign w:val="center"/>
          </w:tcPr>
          <w:p w14:paraId="75AC5B9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7042A24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475818F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19C39FB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3AF4022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3E0307A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154A730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1/122</w:t>
            </w:r>
          </w:p>
        </w:tc>
        <w:tc>
          <w:tcPr>
            <w:tcW w:w="958" w:type="dxa"/>
            <w:noWrap/>
            <w:vAlign w:val="center"/>
          </w:tcPr>
          <w:p w14:paraId="642BC50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沈美玲、谭曜云</w:t>
            </w:r>
          </w:p>
        </w:tc>
        <w:tc>
          <w:tcPr>
            <w:tcW w:w="680" w:type="dxa"/>
            <w:noWrap/>
            <w:vAlign w:val="center"/>
          </w:tcPr>
          <w:p w14:paraId="7E33B16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23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7C752EA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市场营销本科生党支部</w:t>
            </w:r>
          </w:p>
        </w:tc>
        <w:tc>
          <w:tcPr>
            <w:tcW w:w="901" w:type="dxa"/>
            <w:noWrap/>
            <w:vAlign w:val="center"/>
          </w:tcPr>
          <w:p w14:paraId="368C022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聂鸿琳</w:t>
            </w:r>
          </w:p>
        </w:tc>
        <w:tc>
          <w:tcPr>
            <w:tcW w:w="539" w:type="dxa"/>
            <w:noWrap/>
            <w:vAlign w:val="center"/>
          </w:tcPr>
          <w:p w14:paraId="343C710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0DCA17D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1D00EF8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2004年1月18日</w:t>
            </w:r>
          </w:p>
        </w:tc>
        <w:tc>
          <w:tcPr>
            <w:tcW w:w="992" w:type="dxa"/>
            <w:noWrap/>
            <w:vAlign w:val="center"/>
          </w:tcPr>
          <w:p w14:paraId="47F16A1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2022年9月14日</w:t>
            </w:r>
          </w:p>
        </w:tc>
        <w:tc>
          <w:tcPr>
            <w:tcW w:w="1140" w:type="dxa"/>
            <w:noWrap/>
            <w:vAlign w:val="center"/>
          </w:tcPr>
          <w:p w14:paraId="137F53E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2023年10月30日</w:t>
            </w:r>
          </w:p>
        </w:tc>
        <w:tc>
          <w:tcPr>
            <w:tcW w:w="1094" w:type="dxa"/>
            <w:noWrap/>
            <w:vAlign w:val="center"/>
          </w:tcPr>
          <w:p w14:paraId="16C2F8E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2023年12月9日</w:t>
            </w:r>
          </w:p>
        </w:tc>
        <w:tc>
          <w:tcPr>
            <w:tcW w:w="1083" w:type="dxa"/>
            <w:noWrap/>
            <w:vAlign w:val="center"/>
          </w:tcPr>
          <w:p w14:paraId="50D34E9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557A07A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122C09F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3E87CF0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7B1F230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14/77</w:t>
            </w:r>
          </w:p>
        </w:tc>
        <w:tc>
          <w:tcPr>
            <w:tcW w:w="958" w:type="dxa"/>
            <w:noWrap/>
            <w:vAlign w:val="center"/>
          </w:tcPr>
          <w:p w14:paraId="748EABC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黄炳秋、陈青菲</w:t>
            </w:r>
          </w:p>
        </w:tc>
        <w:tc>
          <w:tcPr>
            <w:tcW w:w="680" w:type="dxa"/>
            <w:noWrap/>
            <w:vAlign w:val="center"/>
          </w:tcPr>
          <w:p w14:paraId="20622B4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942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04ED1A9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市场营销本科生党支部</w:t>
            </w:r>
          </w:p>
        </w:tc>
        <w:tc>
          <w:tcPr>
            <w:tcW w:w="901" w:type="dxa"/>
            <w:noWrap/>
            <w:vAlign w:val="center"/>
          </w:tcPr>
          <w:p w14:paraId="1720A64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叶思雅</w:t>
            </w:r>
          </w:p>
        </w:tc>
        <w:tc>
          <w:tcPr>
            <w:tcW w:w="539" w:type="dxa"/>
            <w:noWrap/>
            <w:vAlign w:val="center"/>
          </w:tcPr>
          <w:p w14:paraId="5A98EDA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37E302E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1AF337D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2005年3月29日</w:t>
            </w:r>
          </w:p>
        </w:tc>
        <w:tc>
          <w:tcPr>
            <w:tcW w:w="992" w:type="dxa"/>
            <w:noWrap/>
            <w:vAlign w:val="center"/>
          </w:tcPr>
          <w:p w14:paraId="7FB186A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2023年9月17日</w:t>
            </w:r>
          </w:p>
        </w:tc>
        <w:tc>
          <w:tcPr>
            <w:tcW w:w="1140" w:type="dxa"/>
            <w:noWrap/>
            <w:vAlign w:val="center"/>
          </w:tcPr>
          <w:p w14:paraId="5888595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01D824F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5C0EE0B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1CF7CD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5FE7FE2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620CF74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2678317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1/46</w:t>
            </w:r>
          </w:p>
        </w:tc>
        <w:tc>
          <w:tcPr>
            <w:tcW w:w="958" w:type="dxa"/>
            <w:noWrap/>
            <w:vAlign w:val="center"/>
          </w:tcPr>
          <w:p w14:paraId="6C0EA308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陈金蕊、黄炳秋</w:t>
            </w:r>
          </w:p>
        </w:tc>
        <w:tc>
          <w:tcPr>
            <w:tcW w:w="680" w:type="dxa"/>
            <w:noWrap/>
            <w:vAlign w:val="center"/>
          </w:tcPr>
          <w:p w14:paraId="08914CF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CEC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1142612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市场营销本科生党支部</w:t>
            </w:r>
          </w:p>
        </w:tc>
        <w:tc>
          <w:tcPr>
            <w:tcW w:w="901" w:type="dxa"/>
            <w:noWrap/>
            <w:vAlign w:val="center"/>
          </w:tcPr>
          <w:p w14:paraId="3A95230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阙哲曦</w:t>
            </w:r>
          </w:p>
        </w:tc>
        <w:tc>
          <w:tcPr>
            <w:tcW w:w="539" w:type="dxa"/>
            <w:noWrap/>
            <w:vAlign w:val="center"/>
          </w:tcPr>
          <w:p w14:paraId="066E916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5ACDC50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230DAEB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2005年3月20日</w:t>
            </w:r>
          </w:p>
        </w:tc>
        <w:tc>
          <w:tcPr>
            <w:tcW w:w="992" w:type="dxa"/>
            <w:noWrap/>
            <w:vAlign w:val="center"/>
          </w:tcPr>
          <w:p w14:paraId="5EF442E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2023年9月19日</w:t>
            </w:r>
          </w:p>
        </w:tc>
        <w:tc>
          <w:tcPr>
            <w:tcW w:w="1140" w:type="dxa"/>
            <w:noWrap/>
            <w:vAlign w:val="center"/>
          </w:tcPr>
          <w:p w14:paraId="5BB84A8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480FDB0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2351BDE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11EE5EF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3D38D5F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874430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2F3C965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4/46</w:t>
            </w:r>
          </w:p>
        </w:tc>
        <w:tc>
          <w:tcPr>
            <w:tcW w:w="958" w:type="dxa"/>
            <w:noWrap/>
            <w:vAlign w:val="center"/>
          </w:tcPr>
          <w:p w14:paraId="425FB0C4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郭辛钰、陈金蕊</w:t>
            </w:r>
          </w:p>
        </w:tc>
        <w:tc>
          <w:tcPr>
            <w:tcW w:w="680" w:type="dxa"/>
            <w:noWrap/>
            <w:vAlign w:val="center"/>
          </w:tcPr>
          <w:p w14:paraId="6C0D150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1BB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363B74C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企管研究生第一党支部</w:t>
            </w:r>
          </w:p>
        </w:tc>
        <w:tc>
          <w:tcPr>
            <w:tcW w:w="901" w:type="dxa"/>
            <w:noWrap/>
            <w:vAlign w:val="center"/>
          </w:tcPr>
          <w:p w14:paraId="21FBDA8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张晨雪</w:t>
            </w:r>
          </w:p>
        </w:tc>
        <w:tc>
          <w:tcPr>
            <w:tcW w:w="539" w:type="dxa"/>
            <w:noWrap/>
            <w:vAlign w:val="center"/>
          </w:tcPr>
          <w:p w14:paraId="55FC080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0CD905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2928687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1999年12月16日</w:t>
            </w:r>
          </w:p>
        </w:tc>
        <w:tc>
          <w:tcPr>
            <w:tcW w:w="992" w:type="dxa"/>
            <w:noWrap/>
            <w:vAlign w:val="center"/>
          </w:tcPr>
          <w:p w14:paraId="0E3BD8C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2021年3月1日</w:t>
            </w:r>
          </w:p>
        </w:tc>
        <w:tc>
          <w:tcPr>
            <w:tcW w:w="1140" w:type="dxa"/>
            <w:noWrap/>
            <w:vAlign w:val="center"/>
          </w:tcPr>
          <w:p w14:paraId="28F6F07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2021年9月3日</w:t>
            </w:r>
          </w:p>
        </w:tc>
        <w:tc>
          <w:tcPr>
            <w:tcW w:w="1094" w:type="dxa"/>
            <w:noWrap/>
            <w:vAlign w:val="center"/>
          </w:tcPr>
          <w:p w14:paraId="2474510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2021年11月25日</w:t>
            </w:r>
          </w:p>
        </w:tc>
        <w:tc>
          <w:tcPr>
            <w:tcW w:w="1083" w:type="dxa"/>
            <w:noWrap/>
            <w:vAlign w:val="center"/>
          </w:tcPr>
          <w:p w14:paraId="1D55A28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79481FB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7E8D42B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0C45153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514C85D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54/80</w:t>
            </w:r>
          </w:p>
        </w:tc>
        <w:tc>
          <w:tcPr>
            <w:tcW w:w="958" w:type="dxa"/>
            <w:noWrap/>
            <w:vAlign w:val="center"/>
          </w:tcPr>
          <w:p w14:paraId="7FB6C01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杨心雨、王雨欣</w:t>
            </w:r>
          </w:p>
        </w:tc>
        <w:tc>
          <w:tcPr>
            <w:tcW w:w="680" w:type="dxa"/>
            <w:noWrap/>
            <w:vAlign w:val="center"/>
          </w:tcPr>
          <w:p w14:paraId="20F5689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1A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00C3519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企管研究生第一党支部</w:t>
            </w:r>
          </w:p>
        </w:tc>
        <w:tc>
          <w:tcPr>
            <w:tcW w:w="901" w:type="dxa"/>
            <w:noWrap/>
            <w:vAlign w:val="center"/>
          </w:tcPr>
          <w:p w14:paraId="601DC15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王灵利</w:t>
            </w:r>
          </w:p>
        </w:tc>
        <w:tc>
          <w:tcPr>
            <w:tcW w:w="539" w:type="dxa"/>
            <w:noWrap/>
            <w:vAlign w:val="center"/>
          </w:tcPr>
          <w:p w14:paraId="708EC28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2FCA587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00AFA9F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2001年1月8日</w:t>
            </w:r>
          </w:p>
        </w:tc>
        <w:tc>
          <w:tcPr>
            <w:tcW w:w="992" w:type="dxa"/>
            <w:noWrap/>
            <w:vAlign w:val="center"/>
          </w:tcPr>
          <w:p w14:paraId="6E18241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2019年9月20日</w:t>
            </w:r>
          </w:p>
        </w:tc>
        <w:tc>
          <w:tcPr>
            <w:tcW w:w="1140" w:type="dxa"/>
            <w:noWrap/>
            <w:vAlign w:val="center"/>
          </w:tcPr>
          <w:p w14:paraId="2F2CC15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2020年12月11日</w:t>
            </w:r>
          </w:p>
        </w:tc>
        <w:tc>
          <w:tcPr>
            <w:tcW w:w="1094" w:type="dxa"/>
            <w:noWrap/>
            <w:vAlign w:val="center"/>
          </w:tcPr>
          <w:p w14:paraId="63024D9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2021年6月30日</w:t>
            </w:r>
          </w:p>
        </w:tc>
        <w:tc>
          <w:tcPr>
            <w:tcW w:w="1083" w:type="dxa"/>
            <w:noWrap/>
            <w:vAlign w:val="center"/>
          </w:tcPr>
          <w:p w14:paraId="6A68A1E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B171BC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65870FD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0977482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4018D27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13/80</w:t>
            </w:r>
          </w:p>
        </w:tc>
        <w:tc>
          <w:tcPr>
            <w:tcW w:w="958" w:type="dxa"/>
            <w:noWrap/>
            <w:vAlign w:val="center"/>
          </w:tcPr>
          <w:p w14:paraId="134F238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杨心雨、陈滢</w:t>
            </w:r>
          </w:p>
        </w:tc>
        <w:tc>
          <w:tcPr>
            <w:tcW w:w="680" w:type="dxa"/>
            <w:noWrap/>
            <w:vAlign w:val="center"/>
          </w:tcPr>
          <w:p w14:paraId="5E13CFE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217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5929CBE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企管研究生第二党支部</w:t>
            </w:r>
          </w:p>
        </w:tc>
        <w:tc>
          <w:tcPr>
            <w:tcW w:w="901" w:type="dxa"/>
            <w:noWrap/>
            <w:vAlign w:val="center"/>
          </w:tcPr>
          <w:p w14:paraId="3380E69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王路雨</w:t>
            </w:r>
          </w:p>
        </w:tc>
        <w:tc>
          <w:tcPr>
            <w:tcW w:w="539" w:type="dxa"/>
            <w:noWrap/>
            <w:vAlign w:val="center"/>
          </w:tcPr>
          <w:p w14:paraId="731BF29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80" w:type="dxa"/>
            <w:noWrap/>
            <w:vAlign w:val="center"/>
          </w:tcPr>
          <w:p w14:paraId="1237929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78FF294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2000年12月18日</w:t>
            </w:r>
          </w:p>
        </w:tc>
        <w:tc>
          <w:tcPr>
            <w:tcW w:w="992" w:type="dxa"/>
            <w:noWrap/>
            <w:vAlign w:val="center"/>
          </w:tcPr>
          <w:p w14:paraId="6FDF901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2023年9月18日</w:t>
            </w:r>
          </w:p>
        </w:tc>
        <w:tc>
          <w:tcPr>
            <w:tcW w:w="1140" w:type="dxa"/>
            <w:noWrap/>
            <w:vAlign w:val="center"/>
          </w:tcPr>
          <w:p w14:paraId="6EA8842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51E36B8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2024年6月18日</w:t>
            </w:r>
          </w:p>
        </w:tc>
        <w:tc>
          <w:tcPr>
            <w:tcW w:w="1083" w:type="dxa"/>
            <w:noWrap/>
            <w:vAlign w:val="center"/>
          </w:tcPr>
          <w:p w14:paraId="1CA0979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57E3961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5FDE953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790EE19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4AF1B87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18/80</w:t>
            </w:r>
          </w:p>
        </w:tc>
        <w:tc>
          <w:tcPr>
            <w:tcW w:w="958" w:type="dxa"/>
            <w:noWrap/>
            <w:vAlign w:val="center"/>
          </w:tcPr>
          <w:p w14:paraId="363FBB2D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王暑玲、洪新宇</w:t>
            </w:r>
          </w:p>
        </w:tc>
        <w:tc>
          <w:tcPr>
            <w:tcW w:w="680" w:type="dxa"/>
            <w:noWrap/>
            <w:vAlign w:val="center"/>
          </w:tcPr>
          <w:p w14:paraId="45FC7B6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A25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648A30B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企管研究生第三党支部</w:t>
            </w:r>
          </w:p>
        </w:tc>
        <w:tc>
          <w:tcPr>
            <w:tcW w:w="901" w:type="dxa"/>
            <w:noWrap/>
            <w:vAlign w:val="center"/>
          </w:tcPr>
          <w:p w14:paraId="247C2FB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孙菲菲</w:t>
            </w:r>
          </w:p>
        </w:tc>
        <w:tc>
          <w:tcPr>
            <w:tcW w:w="539" w:type="dxa"/>
            <w:noWrap/>
            <w:vAlign w:val="center"/>
          </w:tcPr>
          <w:p w14:paraId="4B3EFEF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AC7CC6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6DFA601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2001年4月2日</w:t>
            </w:r>
          </w:p>
        </w:tc>
        <w:tc>
          <w:tcPr>
            <w:tcW w:w="992" w:type="dxa"/>
            <w:noWrap/>
            <w:vAlign w:val="center"/>
          </w:tcPr>
          <w:p w14:paraId="394635A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2020年9月1日</w:t>
            </w:r>
          </w:p>
        </w:tc>
        <w:tc>
          <w:tcPr>
            <w:tcW w:w="1140" w:type="dxa"/>
            <w:noWrap/>
            <w:vAlign w:val="center"/>
          </w:tcPr>
          <w:p w14:paraId="5585A1C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2023年3月30日</w:t>
            </w:r>
          </w:p>
        </w:tc>
        <w:tc>
          <w:tcPr>
            <w:tcW w:w="1094" w:type="dxa"/>
            <w:noWrap/>
            <w:vAlign w:val="center"/>
          </w:tcPr>
          <w:p w14:paraId="029C6C7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2023年3月30日</w:t>
            </w:r>
          </w:p>
        </w:tc>
        <w:tc>
          <w:tcPr>
            <w:tcW w:w="1083" w:type="dxa"/>
            <w:noWrap/>
            <w:vAlign w:val="center"/>
          </w:tcPr>
          <w:p w14:paraId="45FAFAC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872CE4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45E55A7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0ACCF2E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738E858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noWrap/>
            <w:vAlign w:val="center"/>
          </w:tcPr>
          <w:p w14:paraId="3DA5FD3D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张朝柱、黄嘉浩</w:t>
            </w:r>
          </w:p>
        </w:tc>
        <w:tc>
          <w:tcPr>
            <w:tcW w:w="680" w:type="dxa"/>
            <w:noWrap/>
            <w:vAlign w:val="center"/>
          </w:tcPr>
          <w:p w14:paraId="23F0DB9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67C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47B60C7E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企管研究生第四党支部</w:t>
            </w:r>
          </w:p>
        </w:tc>
        <w:tc>
          <w:tcPr>
            <w:tcW w:w="901" w:type="dxa"/>
            <w:noWrap/>
            <w:vAlign w:val="center"/>
          </w:tcPr>
          <w:p w14:paraId="2E0A1FC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刘思慧</w:t>
            </w:r>
          </w:p>
        </w:tc>
        <w:tc>
          <w:tcPr>
            <w:tcW w:w="539" w:type="dxa"/>
            <w:noWrap/>
            <w:vAlign w:val="center"/>
          </w:tcPr>
          <w:p w14:paraId="5572059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124E163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8B77FC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1998年2月12日</w:t>
            </w:r>
          </w:p>
        </w:tc>
        <w:tc>
          <w:tcPr>
            <w:tcW w:w="992" w:type="dxa"/>
            <w:noWrap/>
            <w:vAlign w:val="center"/>
          </w:tcPr>
          <w:p w14:paraId="12AD741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2020年9月24日</w:t>
            </w:r>
          </w:p>
        </w:tc>
        <w:tc>
          <w:tcPr>
            <w:tcW w:w="1140" w:type="dxa"/>
            <w:noWrap/>
            <w:vAlign w:val="center"/>
          </w:tcPr>
          <w:p w14:paraId="234B9A2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2021年3月25日</w:t>
            </w:r>
          </w:p>
        </w:tc>
        <w:tc>
          <w:tcPr>
            <w:tcW w:w="1094" w:type="dxa"/>
            <w:noWrap/>
            <w:vAlign w:val="center"/>
          </w:tcPr>
          <w:p w14:paraId="2665B76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2021年5月8日</w:t>
            </w:r>
          </w:p>
        </w:tc>
        <w:tc>
          <w:tcPr>
            <w:tcW w:w="1083" w:type="dxa"/>
            <w:noWrap/>
            <w:vAlign w:val="center"/>
          </w:tcPr>
          <w:p w14:paraId="273A30E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7E72EE1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4445E6F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8BAD37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42507E5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2/23</w:t>
            </w:r>
          </w:p>
        </w:tc>
        <w:tc>
          <w:tcPr>
            <w:tcW w:w="958" w:type="dxa"/>
            <w:noWrap/>
            <w:vAlign w:val="center"/>
          </w:tcPr>
          <w:p w14:paraId="250B82DC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祝菲菲、许桂香</w:t>
            </w:r>
          </w:p>
        </w:tc>
        <w:tc>
          <w:tcPr>
            <w:tcW w:w="680" w:type="dxa"/>
            <w:noWrap/>
            <w:vAlign w:val="center"/>
          </w:tcPr>
          <w:p w14:paraId="45A7EEB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EB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0A394268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企管研究生第四党支部</w:t>
            </w:r>
          </w:p>
        </w:tc>
        <w:tc>
          <w:tcPr>
            <w:tcW w:w="901" w:type="dxa"/>
            <w:noWrap/>
            <w:vAlign w:val="center"/>
          </w:tcPr>
          <w:p w14:paraId="51B53FB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曾静</w:t>
            </w:r>
          </w:p>
        </w:tc>
        <w:tc>
          <w:tcPr>
            <w:tcW w:w="539" w:type="dxa"/>
            <w:noWrap/>
            <w:vAlign w:val="center"/>
          </w:tcPr>
          <w:p w14:paraId="315AF2B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091EA4D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77A6625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1997年9月3日</w:t>
            </w:r>
          </w:p>
        </w:tc>
        <w:tc>
          <w:tcPr>
            <w:tcW w:w="992" w:type="dxa"/>
            <w:noWrap/>
            <w:vAlign w:val="center"/>
          </w:tcPr>
          <w:p w14:paraId="45183B3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2023年9月19日</w:t>
            </w:r>
          </w:p>
        </w:tc>
        <w:tc>
          <w:tcPr>
            <w:tcW w:w="1140" w:type="dxa"/>
            <w:noWrap/>
            <w:vAlign w:val="center"/>
          </w:tcPr>
          <w:p w14:paraId="4DA5688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5DA6F26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2024年6月21日</w:t>
            </w:r>
          </w:p>
        </w:tc>
        <w:tc>
          <w:tcPr>
            <w:tcW w:w="1083" w:type="dxa"/>
            <w:noWrap/>
            <w:vAlign w:val="center"/>
          </w:tcPr>
          <w:p w14:paraId="68AF506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28AD907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59962F9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71ADA3F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2D78970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9/23</w:t>
            </w:r>
          </w:p>
        </w:tc>
        <w:tc>
          <w:tcPr>
            <w:tcW w:w="958" w:type="dxa"/>
            <w:noWrap/>
            <w:vAlign w:val="center"/>
          </w:tcPr>
          <w:p w14:paraId="0646758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樊银龙、周奎星</w:t>
            </w:r>
          </w:p>
        </w:tc>
        <w:tc>
          <w:tcPr>
            <w:tcW w:w="680" w:type="dxa"/>
            <w:noWrap/>
            <w:vAlign w:val="center"/>
          </w:tcPr>
          <w:p w14:paraId="5818A126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452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2EBC855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应心研究生第一党支部</w:t>
            </w:r>
          </w:p>
        </w:tc>
        <w:tc>
          <w:tcPr>
            <w:tcW w:w="901" w:type="dxa"/>
            <w:noWrap/>
            <w:vAlign w:val="center"/>
          </w:tcPr>
          <w:p w14:paraId="11533C4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马聪园</w:t>
            </w:r>
          </w:p>
        </w:tc>
        <w:tc>
          <w:tcPr>
            <w:tcW w:w="539" w:type="dxa"/>
            <w:noWrap/>
            <w:vAlign w:val="center"/>
          </w:tcPr>
          <w:p w14:paraId="413C776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47BDEE8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C73B24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2000年5月26日</w:t>
            </w:r>
          </w:p>
        </w:tc>
        <w:tc>
          <w:tcPr>
            <w:tcW w:w="992" w:type="dxa"/>
            <w:noWrap/>
            <w:vAlign w:val="center"/>
          </w:tcPr>
          <w:p w14:paraId="5D8AA7A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2023年9月13日</w:t>
            </w:r>
          </w:p>
        </w:tc>
        <w:tc>
          <w:tcPr>
            <w:tcW w:w="1140" w:type="dxa"/>
            <w:noWrap/>
            <w:vAlign w:val="center"/>
          </w:tcPr>
          <w:p w14:paraId="2B4EA06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2024年3月27日</w:t>
            </w:r>
          </w:p>
        </w:tc>
        <w:tc>
          <w:tcPr>
            <w:tcW w:w="1094" w:type="dxa"/>
            <w:noWrap/>
            <w:vAlign w:val="center"/>
          </w:tcPr>
          <w:p w14:paraId="026CC7D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2024年6月18日</w:t>
            </w:r>
          </w:p>
        </w:tc>
        <w:tc>
          <w:tcPr>
            <w:tcW w:w="1083" w:type="dxa"/>
            <w:noWrap/>
            <w:vAlign w:val="center"/>
          </w:tcPr>
          <w:p w14:paraId="223A777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3804EDB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62C7F78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2C70AF7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vAlign w:val="center"/>
          </w:tcPr>
          <w:p w14:paraId="7A0860DD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1/69</w:t>
            </w:r>
          </w:p>
        </w:tc>
        <w:tc>
          <w:tcPr>
            <w:tcW w:w="958" w:type="dxa"/>
            <w:noWrap/>
            <w:vAlign w:val="center"/>
          </w:tcPr>
          <w:p w14:paraId="2E78E90F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周慧娟、何开源</w:t>
            </w:r>
          </w:p>
        </w:tc>
        <w:tc>
          <w:tcPr>
            <w:tcW w:w="680" w:type="dxa"/>
            <w:noWrap/>
            <w:vAlign w:val="center"/>
          </w:tcPr>
          <w:p w14:paraId="6F91B82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12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2167ABF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应心研究生第一党支部</w:t>
            </w:r>
          </w:p>
        </w:tc>
        <w:tc>
          <w:tcPr>
            <w:tcW w:w="901" w:type="dxa"/>
            <w:noWrap/>
            <w:vAlign w:val="center"/>
          </w:tcPr>
          <w:p w14:paraId="213C126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武凌宇</w:t>
            </w:r>
          </w:p>
        </w:tc>
        <w:tc>
          <w:tcPr>
            <w:tcW w:w="539" w:type="dxa"/>
            <w:noWrap/>
            <w:vAlign w:val="center"/>
          </w:tcPr>
          <w:p w14:paraId="189B72DB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1E92093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637730C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2001年8月31日</w:t>
            </w:r>
          </w:p>
        </w:tc>
        <w:tc>
          <w:tcPr>
            <w:tcW w:w="992" w:type="dxa"/>
            <w:noWrap/>
            <w:vAlign w:val="center"/>
          </w:tcPr>
          <w:p w14:paraId="6E983BC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2020年10月8日</w:t>
            </w:r>
          </w:p>
        </w:tc>
        <w:tc>
          <w:tcPr>
            <w:tcW w:w="1140" w:type="dxa"/>
            <w:noWrap/>
            <w:vAlign w:val="center"/>
          </w:tcPr>
          <w:p w14:paraId="613A458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2021年3月21日</w:t>
            </w:r>
          </w:p>
        </w:tc>
        <w:tc>
          <w:tcPr>
            <w:tcW w:w="1094" w:type="dxa"/>
            <w:noWrap/>
            <w:vAlign w:val="center"/>
          </w:tcPr>
          <w:p w14:paraId="138AAFE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2021年6月11日</w:t>
            </w:r>
          </w:p>
        </w:tc>
        <w:tc>
          <w:tcPr>
            <w:tcW w:w="1083" w:type="dxa"/>
            <w:noWrap/>
            <w:vAlign w:val="center"/>
          </w:tcPr>
          <w:p w14:paraId="4A8AF28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4F880FE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37E8CFE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797C68E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34D0F7D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65/77</w:t>
            </w:r>
          </w:p>
        </w:tc>
        <w:tc>
          <w:tcPr>
            <w:tcW w:w="958" w:type="dxa"/>
            <w:noWrap/>
            <w:vAlign w:val="center"/>
          </w:tcPr>
          <w:p w14:paraId="4FC04360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朱姣翠、黄诗瑶</w:t>
            </w:r>
          </w:p>
        </w:tc>
        <w:tc>
          <w:tcPr>
            <w:tcW w:w="680" w:type="dxa"/>
            <w:noWrap/>
            <w:vAlign w:val="center"/>
          </w:tcPr>
          <w:p w14:paraId="1DE59F08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CE7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2135180D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MBA教育中心研究生党支部</w:t>
            </w:r>
          </w:p>
        </w:tc>
        <w:tc>
          <w:tcPr>
            <w:tcW w:w="901" w:type="dxa"/>
            <w:noWrap/>
            <w:vAlign w:val="center"/>
          </w:tcPr>
          <w:p w14:paraId="0CE864C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陶锐</w:t>
            </w:r>
          </w:p>
        </w:tc>
        <w:tc>
          <w:tcPr>
            <w:tcW w:w="539" w:type="dxa"/>
            <w:noWrap/>
            <w:vAlign w:val="center"/>
          </w:tcPr>
          <w:p w14:paraId="4A6F90D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80" w:type="dxa"/>
            <w:noWrap/>
            <w:vAlign w:val="center"/>
          </w:tcPr>
          <w:p w14:paraId="3513904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4A937C70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1999年9月12日</w:t>
            </w:r>
          </w:p>
        </w:tc>
        <w:tc>
          <w:tcPr>
            <w:tcW w:w="992" w:type="dxa"/>
            <w:noWrap/>
            <w:vAlign w:val="center"/>
          </w:tcPr>
          <w:p w14:paraId="1719C3CF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2017年11月2日</w:t>
            </w:r>
          </w:p>
        </w:tc>
        <w:tc>
          <w:tcPr>
            <w:tcW w:w="1140" w:type="dxa"/>
            <w:noWrap/>
            <w:vAlign w:val="center"/>
          </w:tcPr>
          <w:p w14:paraId="52799DF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2019年10月30日</w:t>
            </w:r>
          </w:p>
        </w:tc>
        <w:tc>
          <w:tcPr>
            <w:tcW w:w="1094" w:type="dxa"/>
            <w:noWrap/>
            <w:vAlign w:val="center"/>
          </w:tcPr>
          <w:p w14:paraId="1EAEB8D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2019年11月30日</w:t>
            </w:r>
          </w:p>
        </w:tc>
        <w:tc>
          <w:tcPr>
            <w:tcW w:w="1083" w:type="dxa"/>
            <w:noWrap/>
            <w:vAlign w:val="center"/>
          </w:tcPr>
          <w:p w14:paraId="2FF515D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685308B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164AEF4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53CAFDA4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2D715DE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15/38</w:t>
            </w:r>
          </w:p>
        </w:tc>
        <w:tc>
          <w:tcPr>
            <w:tcW w:w="958" w:type="dxa"/>
            <w:noWrap/>
            <w:vAlign w:val="center"/>
          </w:tcPr>
          <w:p w14:paraId="712C8B9C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王则良、熊赵纯</w:t>
            </w:r>
          </w:p>
        </w:tc>
        <w:tc>
          <w:tcPr>
            <w:tcW w:w="680" w:type="dxa"/>
            <w:noWrap/>
            <w:vAlign w:val="center"/>
          </w:tcPr>
          <w:p w14:paraId="54F4C2F3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D68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87" w:type="dxa"/>
            <w:vAlign w:val="center"/>
          </w:tcPr>
          <w:p w14:paraId="7557E9D2"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MBA教育中心研究生党支部</w:t>
            </w:r>
          </w:p>
        </w:tc>
        <w:tc>
          <w:tcPr>
            <w:tcW w:w="901" w:type="dxa"/>
            <w:noWrap/>
            <w:vAlign w:val="center"/>
          </w:tcPr>
          <w:p w14:paraId="48B2169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杨莉</w:t>
            </w:r>
          </w:p>
        </w:tc>
        <w:tc>
          <w:tcPr>
            <w:tcW w:w="539" w:type="dxa"/>
            <w:noWrap/>
            <w:vAlign w:val="center"/>
          </w:tcPr>
          <w:p w14:paraId="7319C86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noWrap/>
            <w:vAlign w:val="center"/>
          </w:tcPr>
          <w:p w14:paraId="3F2A8CBC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986" w:type="dxa"/>
            <w:noWrap/>
            <w:vAlign w:val="center"/>
          </w:tcPr>
          <w:p w14:paraId="5E65D672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1999年8月9日</w:t>
            </w:r>
          </w:p>
        </w:tc>
        <w:tc>
          <w:tcPr>
            <w:tcW w:w="992" w:type="dxa"/>
            <w:noWrap/>
            <w:vAlign w:val="center"/>
          </w:tcPr>
          <w:p w14:paraId="03E0BE9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2018年3月12日</w:t>
            </w:r>
          </w:p>
        </w:tc>
        <w:tc>
          <w:tcPr>
            <w:tcW w:w="1140" w:type="dxa"/>
            <w:noWrap/>
            <w:vAlign w:val="center"/>
          </w:tcPr>
          <w:p w14:paraId="5FFB6A69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2018年4月3日</w:t>
            </w:r>
          </w:p>
        </w:tc>
        <w:tc>
          <w:tcPr>
            <w:tcW w:w="1094" w:type="dxa"/>
            <w:noWrap/>
            <w:vAlign w:val="center"/>
          </w:tcPr>
          <w:p w14:paraId="4B2E1EA7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2018年6月1日</w:t>
            </w:r>
          </w:p>
        </w:tc>
        <w:tc>
          <w:tcPr>
            <w:tcW w:w="1083" w:type="dxa"/>
            <w:noWrap/>
            <w:vAlign w:val="center"/>
          </w:tcPr>
          <w:p w14:paraId="435AC4B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定期培养</w:t>
            </w:r>
          </w:p>
        </w:tc>
        <w:tc>
          <w:tcPr>
            <w:tcW w:w="1111" w:type="dxa"/>
            <w:noWrap/>
            <w:vAlign w:val="center"/>
          </w:tcPr>
          <w:p w14:paraId="0C393E01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2025年5月21日</w:t>
            </w:r>
          </w:p>
        </w:tc>
        <w:tc>
          <w:tcPr>
            <w:tcW w:w="720" w:type="dxa"/>
            <w:noWrap/>
            <w:vAlign w:val="center"/>
          </w:tcPr>
          <w:p w14:paraId="78072745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646" w:type="dxa"/>
            <w:noWrap/>
            <w:vAlign w:val="center"/>
          </w:tcPr>
          <w:p w14:paraId="457A7BFA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939" w:type="dxa"/>
            <w:noWrap/>
            <w:vAlign w:val="center"/>
          </w:tcPr>
          <w:p w14:paraId="06F2EDA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7/37</w:t>
            </w:r>
          </w:p>
        </w:tc>
        <w:tc>
          <w:tcPr>
            <w:tcW w:w="958" w:type="dxa"/>
            <w:noWrap/>
            <w:vAlign w:val="center"/>
          </w:tcPr>
          <w:p w14:paraId="3094E71B"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王文秀、唐冬</w:t>
            </w:r>
          </w:p>
        </w:tc>
        <w:tc>
          <w:tcPr>
            <w:tcW w:w="680" w:type="dxa"/>
            <w:noWrap/>
            <w:vAlign w:val="center"/>
          </w:tcPr>
          <w:p w14:paraId="5B72C7CE">
            <w:pPr>
              <w:widowControl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F12D5DE">
      <w:pPr>
        <w:widowControl w:val="0"/>
        <w:spacing w:line="400" w:lineRule="exact"/>
        <w:ind w:firstLine="480" w:firstLineChars="200"/>
        <w:jc w:val="right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sz w:val="24"/>
          <w:szCs w:val="24"/>
          <w14:ligatures w14:val="none"/>
        </w:rPr>
        <w:t xml:space="preserve">   浙江工商大学工商管理学院（MBA学院）党委</w:t>
      </w:r>
    </w:p>
    <w:p w14:paraId="10A39692">
      <w:pPr>
        <w:widowControl w:val="0"/>
        <w:spacing w:line="400" w:lineRule="exact"/>
        <w:ind w:firstLine="9840" w:firstLineChars="4100"/>
        <w:jc w:val="right"/>
        <w:rPr>
          <w:rFonts w:hint="eastAsia" w:ascii="仿宋" w:hAnsi="仿宋" w:eastAsia="仿宋" w:cs="Times New Roman"/>
          <w:sz w:val="24"/>
          <w:szCs w:val="24"/>
          <w14:ligatures w14:val="none"/>
        </w:rPr>
      </w:pPr>
      <w:r>
        <w:rPr>
          <w:rFonts w:hint="eastAsia" w:ascii="仿宋" w:hAnsi="仿宋" w:eastAsia="仿宋" w:cs="Times New Roman"/>
          <w:sz w:val="24"/>
          <w:szCs w:val="24"/>
          <w14:ligatures w14:val="none"/>
        </w:rPr>
        <w:t>2025年5月28日</w:t>
      </w:r>
    </w:p>
    <w:p w14:paraId="51A8E510">
      <w:pPr>
        <w:spacing w:line="400" w:lineRule="exact"/>
        <w:ind w:firstLine="420" w:firstLineChars="200"/>
        <w:jc w:val="right"/>
        <w:rPr>
          <w:rFonts w:hint="eastAsia" w:ascii="宋体" w:hAnsi="宋体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BCA88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8A6F4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2AB2D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F9382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6F063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55F5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24"/>
    <w:rsid w:val="00023608"/>
    <w:rsid w:val="000360D1"/>
    <w:rsid w:val="00093B9D"/>
    <w:rsid w:val="000A53F3"/>
    <w:rsid w:val="000D2358"/>
    <w:rsid w:val="00144F8E"/>
    <w:rsid w:val="00242399"/>
    <w:rsid w:val="00242DAA"/>
    <w:rsid w:val="0025371D"/>
    <w:rsid w:val="00271885"/>
    <w:rsid w:val="00276675"/>
    <w:rsid w:val="00282157"/>
    <w:rsid w:val="002D78AA"/>
    <w:rsid w:val="00317161"/>
    <w:rsid w:val="00347A40"/>
    <w:rsid w:val="003522D8"/>
    <w:rsid w:val="00380055"/>
    <w:rsid w:val="003A27DC"/>
    <w:rsid w:val="003E5169"/>
    <w:rsid w:val="00410591"/>
    <w:rsid w:val="0041552A"/>
    <w:rsid w:val="004304A1"/>
    <w:rsid w:val="004B60D6"/>
    <w:rsid w:val="004B6224"/>
    <w:rsid w:val="004B698D"/>
    <w:rsid w:val="00500670"/>
    <w:rsid w:val="005151CB"/>
    <w:rsid w:val="00536CF6"/>
    <w:rsid w:val="005746E2"/>
    <w:rsid w:val="00582BA5"/>
    <w:rsid w:val="00594781"/>
    <w:rsid w:val="005D0A24"/>
    <w:rsid w:val="005D60D4"/>
    <w:rsid w:val="005E2CAB"/>
    <w:rsid w:val="006B0F21"/>
    <w:rsid w:val="006C7B66"/>
    <w:rsid w:val="006D64F3"/>
    <w:rsid w:val="006F0323"/>
    <w:rsid w:val="006F1DE7"/>
    <w:rsid w:val="006F6D67"/>
    <w:rsid w:val="007216E3"/>
    <w:rsid w:val="00757229"/>
    <w:rsid w:val="00786C62"/>
    <w:rsid w:val="007A0065"/>
    <w:rsid w:val="00801E21"/>
    <w:rsid w:val="008046D1"/>
    <w:rsid w:val="008574AE"/>
    <w:rsid w:val="00873745"/>
    <w:rsid w:val="008C4760"/>
    <w:rsid w:val="008D4F43"/>
    <w:rsid w:val="0092044A"/>
    <w:rsid w:val="00924553"/>
    <w:rsid w:val="009A3694"/>
    <w:rsid w:val="009D5130"/>
    <w:rsid w:val="009F5607"/>
    <w:rsid w:val="00A00285"/>
    <w:rsid w:val="00A0523E"/>
    <w:rsid w:val="00A15C10"/>
    <w:rsid w:val="00A5605F"/>
    <w:rsid w:val="00B4774E"/>
    <w:rsid w:val="00B82FF1"/>
    <w:rsid w:val="00B871F7"/>
    <w:rsid w:val="00BA1695"/>
    <w:rsid w:val="00BB6DB8"/>
    <w:rsid w:val="00BD1162"/>
    <w:rsid w:val="00C44D75"/>
    <w:rsid w:val="00CC1533"/>
    <w:rsid w:val="00D56B8F"/>
    <w:rsid w:val="00DA03B7"/>
    <w:rsid w:val="00DA7F85"/>
    <w:rsid w:val="00DB4C54"/>
    <w:rsid w:val="00DF696E"/>
    <w:rsid w:val="00E32BDE"/>
    <w:rsid w:val="00E47393"/>
    <w:rsid w:val="00E909CD"/>
    <w:rsid w:val="00EB1D52"/>
    <w:rsid w:val="00EE51E1"/>
    <w:rsid w:val="00F65468"/>
    <w:rsid w:val="00F95967"/>
    <w:rsid w:val="51E2584E"/>
    <w:rsid w:val="7BE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kern w:val="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9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0F6FA50C-EA6B-443A-9EA5-0F4E4EBA2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2698</Words>
  <Characters>3657</Characters>
  <Lines>679</Lines>
  <Paragraphs>591</Paragraphs>
  <TotalTime>5</TotalTime>
  <ScaleCrop>false</ScaleCrop>
  <LinksUpToDate>false</LinksUpToDate>
  <CharactersWithSpaces>3660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2025-05-24T18:47:00Z</dcterms:created>
  <dc:creator>chenluxiii@outlook.com</dc:creator>
  <cp:lastModifiedBy>张三</cp:lastModifiedBy>
  <dcterms:modified xsi:type="dcterms:W3CDTF">2025-05-28T12:06:11Z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C297B43F7B294A6499B3E8DF1083E082_13</vt:lpwstr>
  </property>
</Properties>
</file>